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082593">
        <w:rPr>
          <w:sz w:val="26"/>
          <w:szCs w:val="26"/>
          <w:u w:val="single"/>
        </w:rPr>
        <w:t xml:space="preserve"> 22</w:t>
      </w:r>
      <w:r w:rsidR="00A17D78">
        <w:rPr>
          <w:sz w:val="26"/>
          <w:szCs w:val="26"/>
          <w:u w:val="single"/>
        </w:rPr>
        <w:t xml:space="preserve"> февраля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082593">
        <w:rPr>
          <w:sz w:val="26"/>
          <w:szCs w:val="26"/>
          <w:u w:val="single"/>
        </w:rPr>
        <w:t>3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7413E7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адресу:</w:t>
      </w:r>
      <w:r w:rsidRPr="007413E7">
        <w:rPr>
          <w:b/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</w:t>
      </w:r>
      <w:r w:rsidR="00082593">
        <w:rPr>
          <w:sz w:val="28"/>
          <w:szCs w:val="28"/>
        </w:rPr>
        <w:t xml:space="preserve"> </w:t>
      </w:r>
      <w:proofErr w:type="spellStart"/>
      <w:r w:rsidR="00082593" w:rsidRPr="00082593">
        <w:rPr>
          <w:sz w:val="26"/>
          <w:szCs w:val="26"/>
        </w:rPr>
        <w:t>ул.Елшанская</w:t>
      </w:r>
      <w:proofErr w:type="spellEnd"/>
      <w:r w:rsidR="00082593" w:rsidRPr="00082593">
        <w:rPr>
          <w:sz w:val="26"/>
          <w:szCs w:val="26"/>
        </w:rPr>
        <w:t>, уч</w:t>
      </w:r>
      <w:r w:rsidR="00082593" w:rsidRPr="00082593">
        <w:rPr>
          <w:sz w:val="26"/>
          <w:szCs w:val="26"/>
        </w:rPr>
        <w:t>а</w:t>
      </w:r>
      <w:r w:rsidR="00082593" w:rsidRPr="00082593">
        <w:rPr>
          <w:sz w:val="26"/>
          <w:szCs w:val="26"/>
        </w:rPr>
        <w:t>сток №218</w:t>
      </w:r>
      <w:r w:rsidR="00061A9E" w:rsidRPr="00082593">
        <w:rPr>
          <w:sz w:val="26"/>
          <w:szCs w:val="26"/>
        </w:rPr>
        <w:t>,</w:t>
      </w:r>
      <w:r w:rsidR="00640B75" w:rsidRPr="007413E7">
        <w:rPr>
          <w:sz w:val="26"/>
          <w:szCs w:val="26"/>
        </w:rPr>
        <w:t xml:space="preserve"> када</w:t>
      </w:r>
      <w:r w:rsidR="00EC6314" w:rsidRPr="007413E7">
        <w:rPr>
          <w:sz w:val="26"/>
          <w:szCs w:val="26"/>
        </w:rPr>
        <w:t xml:space="preserve">стровый номер </w:t>
      </w:r>
      <w:r w:rsidR="00082593" w:rsidRPr="00082593">
        <w:rPr>
          <w:sz w:val="26"/>
          <w:szCs w:val="26"/>
        </w:rPr>
        <w:t>56:21:1801002:2333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082593" w:rsidRDefault="00A914F7" w:rsidP="00082593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82593">
        <w:rPr>
          <w:sz w:val="26"/>
          <w:szCs w:val="26"/>
        </w:rPr>
        <w:t xml:space="preserve">На основании </w:t>
      </w:r>
      <w:r w:rsidR="000F5655" w:rsidRPr="00082593">
        <w:rPr>
          <w:sz w:val="26"/>
          <w:szCs w:val="26"/>
        </w:rPr>
        <w:t xml:space="preserve">заявления </w:t>
      </w:r>
      <w:r w:rsidR="00082593" w:rsidRPr="00082593">
        <w:rPr>
          <w:sz w:val="26"/>
          <w:szCs w:val="26"/>
        </w:rPr>
        <w:t xml:space="preserve">Федорова Д.А. (№54 от 13.02.2019) </w:t>
      </w:r>
      <w:r w:rsidR="00031CDE" w:rsidRPr="00082593">
        <w:rPr>
          <w:sz w:val="26"/>
          <w:szCs w:val="26"/>
        </w:rPr>
        <w:t>собст</w:t>
      </w:r>
      <w:r w:rsidR="000F5655" w:rsidRPr="00082593">
        <w:rPr>
          <w:sz w:val="26"/>
          <w:szCs w:val="26"/>
        </w:rPr>
        <w:t>вен</w:t>
      </w:r>
      <w:r w:rsidR="00FC076E" w:rsidRPr="00082593">
        <w:rPr>
          <w:sz w:val="26"/>
          <w:szCs w:val="26"/>
        </w:rPr>
        <w:t>ника</w:t>
      </w:r>
      <w:r w:rsidR="00031CDE" w:rsidRPr="00082593">
        <w:rPr>
          <w:sz w:val="26"/>
          <w:szCs w:val="26"/>
        </w:rPr>
        <w:t xml:space="preserve"> земельного учас</w:t>
      </w:r>
      <w:r w:rsidR="000F5655" w:rsidRPr="00082593">
        <w:rPr>
          <w:sz w:val="26"/>
          <w:szCs w:val="26"/>
        </w:rPr>
        <w:t xml:space="preserve">тка </w:t>
      </w:r>
      <w:r w:rsidR="00A511FA" w:rsidRPr="00082593">
        <w:rPr>
          <w:sz w:val="26"/>
          <w:szCs w:val="26"/>
        </w:rPr>
        <w:t xml:space="preserve">по адресу: </w:t>
      </w:r>
      <w:r w:rsidR="007413E7" w:rsidRPr="00082593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082593">
        <w:rPr>
          <w:sz w:val="26"/>
          <w:szCs w:val="26"/>
        </w:rPr>
        <w:t>.П</w:t>
      </w:r>
      <w:proofErr w:type="gramEnd"/>
      <w:r w:rsidR="007413E7" w:rsidRPr="00082593">
        <w:rPr>
          <w:sz w:val="26"/>
          <w:szCs w:val="26"/>
        </w:rPr>
        <w:t xml:space="preserve">одгородняя Покровка, </w:t>
      </w:r>
      <w:proofErr w:type="spellStart"/>
      <w:r w:rsidR="00082593" w:rsidRPr="00082593">
        <w:rPr>
          <w:sz w:val="26"/>
          <w:szCs w:val="26"/>
        </w:rPr>
        <w:t>ул.Елшанская</w:t>
      </w:r>
      <w:proofErr w:type="spellEnd"/>
      <w:r w:rsidR="00082593" w:rsidRPr="00082593">
        <w:rPr>
          <w:sz w:val="26"/>
          <w:szCs w:val="26"/>
        </w:rPr>
        <w:t>, участок №218</w:t>
      </w:r>
      <w:r w:rsidR="00A511FA" w:rsidRPr="00082593">
        <w:rPr>
          <w:sz w:val="26"/>
          <w:szCs w:val="26"/>
        </w:rPr>
        <w:t>, о проведении публичных слушаний</w:t>
      </w:r>
      <w:r w:rsidR="00637546" w:rsidRPr="00082593">
        <w:rPr>
          <w:sz w:val="26"/>
          <w:szCs w:val="26"/>
        </w:rPr>
        <w:t xml:space="preserve"> </w:t>
      </w:r>
      <w:r w:rsidR="007413E7" w:rsidRPr="00082593">
        <w:rPr>
          <w:sz w:val="26"/>
          <w:szCs w:val="26"/>
        </w:rPr>
        <w:t>по рассмо</w:t>
      </w:r>
      <w:r w:rsidR="007413E7" w:rsidRPr="00082593">
        <w:rPr>
          <w:sz w:val="26"/>
          <w:szCs w:val="26"/>
        </w:rPr>
        <w:t>т</w:t>
      </w:r>
      <w:r w:rsidR="007413E7" w:rsidRPr="00082593">
        <w:rPr>
          <w:sz w:val="26"/>
          <w:szCs w:val="26"/>
        </w:rPr>
        <w:t>рению проекта решения по предоставлению разрешения на отклонение от предельных п</w:t>
      </w:r>
      <w:r w:rsidR="007413E7" w:rsidRPr="00082593">
        <w:rPr>
          <w:sz w:val="26"/>
          <w:szCs w:val="26"/>
        </w:rPr>
        <w:t>а</w:t>
      </w:r>
      <w:r w:rsidR="007413E7" w:rsidRPr="00082593">
        <w:rPr>
          <w:sz w:val="26"/>
          <w:szCs w:val="26"/>
        </w:rPr>
        <w:t xml:space="preserve">раметров разрешенного строительства путем уменьшения расстояния </w:t>
      </w:r>
      <w:r w:rsidR="00082593" w:rsidRPr="00082593">
        <w:rPr>
          <w:sz w:val="26"/>
          <w:szCs w:val="26"/>
        </w:rPr>
        <w:t>с 3,0 м. до 1,0 м. от смежной границы земельного участка расположенному по адресу: Российская Федерация, Оренбургская область, Оренбургский район, Подг</w:t>
      </w:r>
      <w:r w:rsidR="00082593" w:rsidRPr="00082593">
        <w:rPr>
          <w:sz w:val="26"/>
          <w:szCs w:val="26"/>
        </w:rPr>
        <w:t>о</w:t>
      </w:r>
      <w:r w:rsidR="00082593" w:rsidRPr="00082593">
        <w:rPr>
          <w:sz w:val="26"/>
          <w:szCs w:val="26"/>
        </w:rPr>
        <w:t>родне-Покровский сельсовет, с</w:t>
      </w:r>
      <w:proofErr w:type="gramStart"/>
      <w:r w:rsidR="00082593" w:rsidRPr="00082593">
        <w:rPr>
          <w:sz w:val="26"/>
          <w:szCs w:val="26"/>
        </w:rPr>
        <w:t>.П</w:t>
      </w:r>
      <w:proofErr w:type="gramEnd"/>
      <w:r w:rsidR="00082593" w:rsidRPr="00082593">
        <w:rPr>
          <w:sz w:val="26"/>
          <w:szCs w:val="26"/>
        </w:rPr>
        <w:t xml:space="preserve">одгородняя Покровка, </w:t>
      </w:r>
      <w:proofErr w:type="spellStart"/>
      <w:r w:rsidR="00082593" w:rsidRPr="00082593">
        <w:rPr>
          <w:sz w:val="26"/>
          <w:szCs w:val="26"/>
        </w:rPr>
        <w:t>ул.Елшанская</w:t>
      </w:r>
      <w:proofErr w:type="spellEnd"/>
      <w:r w:rsidR="00082593" w:rsidRPr="00082593">
        <w:rPr>
          <w:sz w:val="26"/>
          <w:szCs w:val="26"/>
        </w:rPr>
        <w:t>, уч</w:t>
      </w:r>
      <w:r w:rsidR="00082593" w:rsidRPr="00082593">
        <w:rPr>
          <w:sz w:val="26"/>
          <w:szCs w:val="26"/>
        </w:rPr>
        <w:t>а</w:t>
      </w:r>
      <w:r w:rsidR="00082593" w:rsidRPr="00082593">
        <w:rPr>
          <w:sz w:val="26"/>
          <w:szCs w:val="26"/>
        </w:rPr>
        <w:t>сток№219а до жилого дома расположенному на земельном участке с кадастровым номером 56:21:1801002:2333, разрешенное использование: для вед</w:t>
      </w:r>
      <w:r w:rsidR="00082593" w:rsidRPr="00082593">
        <w:rPr>
          <w:sz w:val="26"/>
          <w:szCs w:val="26"/>
        </w:rPr>
        <w:t>е</w:t>
      </w:r>
      <w:r w:rsidR="00082593" w:rsidRPr="00082593">
        <w:rPr>
          <w:sz w:val="26"/>
          <w:szCs w:val="26"/>
        </w:rPr>
        <w:t>ния личного подсобного хозяйства и строительства жилого дома, общая площадь 749 кв.м., адрес: Оре</w:t>
      </w:r>
      <w:r w:rsidR="00082593" w:rsidRPr="00082593">
        <w:rPr>
          <w:sz w:val="26"/>
          <w:szCs w:val="26"/>
        </w:rPr>
        <w:t>н</w:t>
      </w:r>
      <w:r w:rsidR="00082593" w:rsidRPr="00082593">
        <w:rPr>
          <w:sz w:val="26"/>
          <w:szCs w:val="26"/>
        </w:rPr>
        <w:t>бургская область, Оренбургский район, сельсовет Подгородне-Покровский, с</w:t>
      </w:r>
      <w:proofErr w:type="gramStart"/>
      <w:r w:rsidR="00082593" w:rsidRPr="00082593">
        <w:rPr>
          <w:sz w:val="26"/>
          <w:szCs w:val="26"/>
        </w:rPr>
        <w:t>.П</w:t>
      </w:r>
      <w:proofErr w:type="gramEnd"/>
      <w:r w:rsidR="00082593" w:rsidRPr="00082593">
        <w:rPr>
          <w:sz w:val="26"/>
          <w:szCs w:val="26"/>
        </w:rPr>
        <w:t xml:space="preserve">одгородняя Покровка, </w:t>
      </w:r>
      <w:proofErr w:type="spellStart"/>
      <w:r w:rsidR="00082593" w:rsidRPr="00082593">
        <w:rPr>
          <w:sz w:val="26"/>
          <w:szCs w:val="26"/>
        </w:rPr>
        <w:t>ул.Елшанская</w:t>
      </w:r>
      <w:proofErr w:type="spellEnd"/>
      <w:r w:rsidR="00082593" w:rsidRPr="00082593">
        <w:rPr>
          <w:sz w:val="26"/>
          <w:szCs w:val="26"/>
        </w:rPr>
        <w:t>, участок №218 и с 5,0 м. до 0,0 м. со стор</w:t>
      </w:r>
      <w:r w:rsidR="00082593" w:rsidRPr="00082593">
        <w:rPr>
          <w:sz w:val="26"/>
          <w:szCs w:val="26"/>
        </w:rPr>
        <w:t>о</w:t>
      </w:r>
      <w:r w:rsidR="00082593" w:rsidRPr="00082593">
        <w:rPr>
          <w:sz w:val="26"/>
          <w:szCs w:val="26"/>
        </w:rPr>
        <w:t xml:space="preserve">ны улицы </w:t>
      </w:r>
      <w:proofErr w:type="spellStart"/>
      <w:r w:rsidR="00082593" w:rsidRPr="00082593">
        <w:rPr>
          <w:sz w:val="26"/>
          <w:szCs w:val="26"/>
        </w:rPr>
        <w:t>Елшанской</w:t>
      </w:r>
      <w:proofErr w:type="spellEnd"/>
      <w:r w:rsidR="007413E7" w:rsidRPr="00082593">
        <w:rPr>
          <w:sz w:val="26"/>
          <w:szCs w:val="26"/>
        </w:rPr>
        <w:t>, комиссия выех</w:t>
      </w:r>
      <w:r w:rsidR="007413E7" w:rsidRPr="00082593">
        <w:rPr>
          <w:sz w:val="26"/>
          <w:szCs w:val="26"/>
        </w:rPr>
        <w:t>а</w:t>
      </w:r>
      <w:r w:rsidR="007413E7" w:rsidRPr="00082593">
        <w:rPr>
          <w:sz w:val="26"/>
          <w:szCs w:val="26"/>
        </w:rPr>
        <w:t>ла на место</w:t>
      </w:r>
      <w:r w:rsidR="00FC076E" w:rsidRPr="00082593">
        <w:rPr>
          <w:sz w:val="26"/>
          <w:szCs w:val="26"/>
        </w:rPr>
        <w:t xml:space="preserve"> нахождения земельного участка.</w:t>
      </w:r>
    </w:p>
    <w:p w:rsidR="00FC076E" w:rsidRPr="00082593" w:rsidRDefault="00640B75" w:rsidP="00640B75">
      <w:pPr>
        <w:ind w:firstLine="720"/>
        <w:jc w:val="both"/>
        <w:rPr>
          <w:sz w:val="26"/>
          <w:szCs w:val="26"/>
        </w:rPr>
      </w:pPr>
      <w:r w:rsidRPr="00082593">
        <w:rPr>
          <w:sz w:val="26"/>
          <w:szCs w:val="26"/>
        </w:rPr>
        <w:t>При визуальном осмотре выявлено</w:t>
      </w:r>
      <w:r w:rsidR="00F02184" w:rsidRPr="00082593">
        <w:rPr>
          <w:sz w:val="26"/>
          <w:szCs w:val="26"/>
        </w:rPr>
        <w:t>,</w:t>
      </w:r>
      <w:r w:rsidRPr="00082593">
        <w:rPr>
          <w:sz w:val="26"/>
          <w:szCs w:val="26"/>
        </w:rPr>
        <w:t xml:space="preserve"> </w:t>
      </w:r>
      <w:r w:rsidR="00A914F7" w:rsidRPr="00082593">
        <w:rPr>
          <w:sz w:val="26"/>
          <w:szCs w:val="26"/>
        </w:rPr>
        <w:t>что</w:t>
      </w:r>
      <w:r w:rsidR="002363BF" w:rsidRPr="00082593">
        <w:rPr>
          <w:sz w:val="26"/>
          <w:szCs w:val="26"/>
        </w:rPr>
        <w:t xml:space="preserve"> на зе</w:t>
      </w:r>
      <w:r w:rsidR="00082593" w:rsidRPr="00082593">
        <w:rPr>
          <w:sz w:val="26"/>
          <w:szCs w:val="26"/>
        </w:rPr>
        <w:t>мельном участке расположен</w:t>
      </w:r>
      <w:r w:rsidR="002363BF" w:rsidRPr="00082593">
        <w:rPr>
          <w:sz w:val="26"/>
          <w:szCs w:val="26"/>
        </w:rPr>
        <w:t xml:space="preserve"> дом</w:t>
      </w:r>
      <w:r w:rsidR="00FC076E" w:rsidRPr="00082593">
        <w:rPr>
          <w:sz w:val="26"/>
          <w:szCs w:val="26"/>
        </w:rPr>
        <w:t xml:space="preserve"> в границах указанных в прилагаемой схеме</w:t>
      </w:r>
      <w:r w:rsidR="00082593" w:rsidRPr="00082593">
        <w:rPr>
          <w:sz w:val="26"/>
          <w:szCs w:val="26"/>
        </w:rPr>
        <w:t>, отсутствует гараж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082593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082593">
        <w:rPr>
          <w:sz w:val="26"/>
          <w:szCs w:val="26"/>
        </w:rPr>
        <w:t>слуш</w:t>
      </w:r>
      <w:r w:rsidRPr="00082593">
        <w:rPr>
          <w:sz w:val="26"/>
          <w:szCs w:val="26"/>
        </w:rPr>
        <w:t>а</w:t>
      </w:r>
      <w:r w:rsidRPr="00082593">
        <w:rPr>
          <w:sz w:val="26"/>
          <w:szCs w:val="26"/>
        </w:rPr>
        <w:t>ния</w:t>
      </w:r>
      <w:r w:rsidR="007C5EA2" w:rsidRPr="00082593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372EC3" w:rsidRPr="00082593">
        <w:rPr>
          <w:sz w:val="26"/>
          <w:szCs w:val="26"/>
        </w:rPr>
        <w:t xml:space="preserve"> 18</w:t>
      </w:r>
      <w:r w:rsidR="002363BF" w:rsidRPr="00082593">
        <w:rPr>
          <w:sz w:val="26"/>
          <w:szCs w:val="26"/>
        </w:rPr>
        <w:t>.02.2019</w:t>
      </w:r>
      <w:r w:rsidRPr="00082593">
        <w:rPr>
          <w:sz w:val="26"/>
          <w:szCs w:val="26"/>
        </w:rPr>
        <w:t xml:space="preserve"> с </w:t>
      </w:r>
      <w:r w:rsidR="0086179E" w:rsidRPr="00082593">
        <w:rPr>
          <w:sz w:val="26"/>
          <w:szCs w:val="26"/>
        </w:rPr>
        <w:t>14-3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082593" w:rsidP="005B6221">
      <w:pPr>
        <w:ind w:firstLine="720"/>
        <w:jc w:val="both"/>
        <w:rPr>
          <w:sz w:val="26"/>
          <w:szCs w:val="26"/>
        </w:rPr>
      </w:pPr>
      <w:r w:rsidRPr="00082593">
        <w:rPr>
          <w:sz w:val="26"/>
          <w:szCs w:val="26"/>
        </w:rPr>
        <w:t>Прилагаются 1 фотография на 1 листе</w:t>
      </w:r>
      <w:r w:rsidR="00331697" w:rsidRPr="00082593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13F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28</cp:revision>
  <cp:lastPrinted>2019-02-22T08:36:00Z</cp:lastPrinted>
  <dcterms:created xsi:type="dcterms:W3CDTF">2017-05-31T11:50:00Z</dcterms:created>
  <dcterms:modified xsi:type="dcterms:W3CDTF">2019-02-22T08:39:00Z</dcterms:modified>
</cp:coreProperties>
</file>